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spacing w:lineRule="auto" w:line="276"/>
        <w:rPr>
          <w:b/>
          <w:b/>
        </w:rPr>
      </w:pPr>
      <w:r>
        <w:rPr>
          <w:b/>
        </w:rPr>
      </w:r>
    </w:p>
    <w:p>
      <w:pPr>
        <w:pStyle w:val="Corpodotexto"/>
        <w:spacing w:lineRule="auto" w:line="276"/>
        <w:rPr>
          <w:b/>
          <w:b/>
        </w:rPr>
      </w:pPr>
      <w:r>
        <w:rPr>
          <w:b/>
        </w:rPr>
      </w:r>
    </w:p>
    <w:p>
      <w:pPr>
        <w:pStyle w:val="Corpodotexto"/>
        <w:spacing w:lineRule="auto" w:line="276"/>
        <w:rPr>
          <w:b/>
          <w:b/>
        </w:rPr>
      </w:pPr>
      <w:r>
        <w:rPr>
          <w:b/>
        </w:rPr>
      </w:r>
    </w:p>
    <w:p>
      <w:pPr>
        <w:pStyle w:val="Corpodotexto"/>
        <w:spacing w:lineRule="auto" w:line="276"/>
        <w:jc w:val="center"/>
        <w:rPr>
          <w:b/>
          <w:b/>
        </w:rPr>
      </w:pPr>
      <w:r>
        <w:rPr>
          <w:b/>
        </w:rPr>
        <w:t>ANEXOS I</w:t>
      </w:r>
    </w:p>
    <w:p>
      <w:pPr>
        <w:pStyle w:val="Corpodotexto"/>
        <w:spacing w:lineRule="auto" w:line="276" w:before="240" w:after="0"/>
        <w:jc w:val="center"/>
        <w:rPr>
          <w:b/>
          <w:b/>
        </w:rPr>
      </w:pPr>
      <w:r>
        <w:rPr>
          <w:b/>
        </w:rPr>
        <w:t>PLANO DE TRABALHO</w:t>
      </w:r>
    </w:p>
    <w:p>
      <w:pPr>
        <w:pStyle w:val="Corpodotexto"/>
        <w:spacing w:lineRule="auto" w:line="276"/>
        <w:jc w:val="center"/>
        <w:rPr/>
      </w:pPr>
      <w:r>
        <w:rPr/>
      </w:r>
    </w:p>
    <w:p>
      <w:pPr>
        <w:pStyle w:val="Normal"/>
        <w:spacing w:before="215" w:after="0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DADOS CADASTRAIS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Nome da OSC (RazãoSocial): ________________________________________________________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Nome Fantasia: ___________________________________________________________________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Registro no COMUI: ______________________CNPJ: ____________________________________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Endereço Completo: ________________________________________________________________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Telefone Institucional:_____________________________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E-mail Institucional:_________________________________________________________________</w:t>
      </w:r>
    </w:p>
    <w:p>
      <w:pPr>
        <w:pStyle w:val="Normal"/>
        <w:spacing w:before="360" w:afterAutospacing="1"/>
        <w:rPr>
          <w:sz w:val="24"/>
          <w:szCs w:val="24"/>
        </w:rPr>
      </w:pPr>
      <w:r>
        <w:rPr>
          <w:sz w:val="24"/>
          <w:szCs w:val="24"/>
        </w:rPr>
        <w:t>Nome Representante Legal:__________________________________________________________</w:t>
      </w:r>
    </w:p>
    <w:p>
      <w:pPr>
        <w:pStyle w:val="Normal"/>
        <w:spacing w:before="360" w:afterAutospacing="1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CPF:________________________________________RG:_________________________________</w:t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Porto Alegre,_____de____________2020.</w:t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360" w:hanging="0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  <w:t>Assinatura do Representante Legal</w:t>
      </w:r>
    </w:p>
    <w:p>
      <w:pPr>
        <w:pStyle w:val="Normal"/>
        <w:widowControl/>
        <w:numPr>
          <w:ilvl w:val="0"/>
          <w:numId w:val="3"/>
        </w:numPr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sz w:val="24"/>
          <w:szCs w:val="24"/>
          <w:lang w:eastAsia="pt-BR"/>
        </w:rPr>
        <w:t>Projeto</w:t>
      </w:r>
      <w:r>
        <w:rPr>
          <w:sz w:val="24"/>
          <w:szCs w:val="24"/>
          <w:lang w:eastAsia="pt-BR"/>
        </w:rPr>
        <w:t>: (Nome do Projeto):</w:t>
      </w:r>
    </w:p>
    <w:p>
      <w:pPr>
        <w:pStyle w:val="Normal"/>
        <w:widowControl/>
        <w:ind w:hanging="11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Justificativa: </w:t>
      </w:r>
      <w:r>
        <w:rPr>
          <w:sz w:val="24"/>
          <w:szCs w:val="24"/>
          <w:lang w:eastAsia="pt-BR"/>
        </w:rPr>
        <w:t xml:space="preserve">(15 linhas) </w:t>
      </w:r>
    </w:p>
    <w:p>
      <w:pPr>
        <w:pStyle w:val="Normal"/>
        <w:widowControl/>
        <w:ind w:left="720" w:hanging="0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Descrever o que deverá e o porquê da necessidade do projeto para o desenvolvimento das atividades na OSC)</w:t>
      </w:r>
    </w:p>
    <w:p>
      <w:pPr>
        <w:pStyle w:val="Normal"/>
        <w:widowControl/>
        <w:ind w:hanging="11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ind w:left="720" w:right="816" w:hanging="360"/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Descrição da realidade que será objeto da parceria, devendo ser demonstrado o nexo entre essa realidade e as atividades ou projetos e metas a serem atingidas: </w:t>
      </w:r>
      <w:r>
        <w:rPr>
          <w:sz w:val="24"/>
          <w:szCs w:val="24"/>
          <w:lang w:eastAsia="pt-BR"/>
        </w:rPr>
        <w:t>(15 linhas)</w:t>
      </w:r>
    </w:p>
    <w:p>
      <w:pPr>
        <w:pStyle w:val="Normal"/>
        <w:widowControl/>
        <w:ind w:left="720" w:right="816" w:hanging="0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(exemplo: Diagnóstico).</w:t>
      </w:r>
    </w:p>
    <w:p>
      <w:pPr>
        <w:pStyle w:val="Normal"/>
        <w:widowControl/>
        <w:ind w:right="816" w:hanging="11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ind w:left="720" w:right="833" w:hanging="360"/>
        <w:jc w:val="both"/>
        <w:textAlignment w:val="baseline"/>
        <w:rPr>
          <w:b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Descrição das metas, atividades ou projetos e dos prazos de maneira distinta, precisa e detalhada, o quanto possível, o que se pretende alcançar, realizar ou obter:</w:t>
      </w:r>
    </w:p>
    <w:p>
      <w:pPr>
        <w:pStyle w:val="Normal"/>
        <w:widowControl/>
        <w:ind w:left="720" w:right="833" w:hanging="0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(exemplo: metodologia).</w:t>
      </w:r>
    </w:p>
    <w:p>
      <w:pPr>
        <w:pStyle w:val="Normal"/>
        <w:ind w:hanging="11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ind w:left="720" w:right="822" w:hanging="360"/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Forma de execução das atividades ou dos projetos e de cumprimento das metas a eles atreladas: </w:t>
      </w:r>
      <w:r>
        <w:rPr>
          <w:sz w:val="24"/>
          <w:szCs w:val="24"/>
          <w:lang w:eastAsia="pt-BR"/>
        </w:rPr>
        <w:t>(no máximo 15 linhas)i</w:t>
      </w:r>
    </w:p>
    <w:p>
      <w:pPr>
        <w:pStyle w:val="Normal"/>
        <w:ind w:hanging="11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ind w:left="720" w:right="833" w:hanging="360"/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- Definição dos parâmetros a serem utilizados para a aferição do cumprimento das metas : </w:t>
      </w:r>
      <w:r>
        <w:rPr>
          <w:sz w:val="24"/>
          <w:szCs w:val="24"/>
          <w:lang w:eastAsia="pt-BR"/>
        </w:rPr>
        <w:t>(5 linhas)</w:t>
      </w:r>
    </w:p>
    <w:p>
      <w:pPr>
        <w:pStyle w:val="Normal"/>
        <w:widowControl/>
        <w:ind w:left="720" w:right="833" w:hanging="0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(exemplo: Objetivos)</w:t>
      </w:r>
    </w:p>
    <w:p>
      <w:pPr>
        <w:pStyle w:val="Normal"/>
        <w:widowControl/>
        <w:ind w:right="833" w:hanging="11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3"/>
        </w:numPr>
        <w:ind w:left="720" w:right="113" w:hanging="360"/>
        <w:jc w:val="both"/>
        <w:textAlignment w:val="baseline"/>
        <w:rPr>
          <w:b/>
          <w:b/>
          <w:bCs/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Programação orçamentária, com a previsão de receitas e de despesas a serem realizadas na execução das atividades: </w:t>
      </w:r>
    </w:p>
    <w:p>
      <w:pPr>
        <w:pStyle w:val="Normal"/>
        <w:widowControl/>
        <w:ind w:right="113" w:hanging="0"/>
        <w:jc w:val="both"/>
        <w:textAlignment w:val="baseline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tbl>
      <w:tblPr>
        <w:tblW w:w="5000" w:type="pct"/>
        <w:jc w:val="left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firstRow="1" w:noVBand="0" w:lastRow="0" w:firstColumn="1" w:lastColumn="0" w:noHBand="0" w:val="00a0"/>
      </w:tblPr>
      <w:tblGrid>
        <w:gridCol w:w="5623"/>
        <w:gridCol w:w="1725"/>
        <w:gridCol w:w="1726"/>
        <w:gridCol w:w="1725"/>
      </w:tblGrid>
      <w:tr>
        <w:trPr>
          <w:trHeight w:val="42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vAlign w:val="center"/>
          </w:tcPr>
          <w:p>
            <w:pPr>
              <w:pStyle w:val="TableParagraph"/>
              <w:spacing w:before="43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Natureza do Movimento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spacing w:before="0" w:after="119"/>
              <w:ind w:left="-111" w:hanging="0"/>
              <w:jc w:val="center"/>
              <w:rPr>
                <w:sz w:val="24"/>
                <w:szCs w:val="24"/>
                <w:lang w:eastAsia="pt-BR"/>
              </w:rPr>
            </w:pPr>
            <w:r>
              <w:rPr>
                <w:b/>
                <w:bCs/>
                <w:sz w:val="24"/>
                <w:szCs w:val="24"/>
                <w:lang w:eastAsia="pt-BR"/>
              </w:rPr>
              <w:t>Custo Mês (R$)</w:t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ind w:left="-155" w:firstLine="263"/>
              <w:jc w:val="center"/>
              <w:rPr>
                <w:sz w:val="24"/>
                <w:szCs w:val="24"/>
                <w:lang w:eastAsia="pt-BR"/>
              </w:rPr>
            </w:pPr>
            <w:r>
              <w:rPr>
                <w:b/>
                <w:bCs/>
                <w:sz w:val="24"/>
                <w:szCs w:val="24"/>
                <w:lang w:eastAsia="pt-BR"/>
              </w:rPr>
              <w:t>NºMeses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Normal"/>
              <w:ind w:left="108" w:hanging="0"/>
              <w:jc w:val="center"/>
              <w:rPr>
                <w:sz w:val="24"/>
                <w:szCs w:val="24"/>
                <w:lang w:eastAsia="pt-BR"/>
              </w:rPr>
            </w:pPr>
            <w:r>
              <w:rPr>
                <w:b/>
                <w:bCs/>
                <w:sz w:val="24"/>
                <w:szCs w:val="24"/>
                <w:lang w:eastAsia="pt-BR"/>
              </w:rPr>
              <w:t>Custo (R$)</w:t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9" w:after="0"/>
              <w:ind w:left="115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Consumo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lineRule="exact" w:line="241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1.1.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9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1.2.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10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9" w:after="0"/>
              <w:ind w:left="115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Pagamento de Pessoal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2.1.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4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2.2.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lineRule="exact" w:line="248"/>
              <w:ind w:left="115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Serviços de Terceiros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31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3.1.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4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3.2.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9" w:after="0"/>
              <w:ind w:left="115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Outros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7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4.1.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10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4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4.2.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231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9" w:after="0"/>
              <w:ind w:left="115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Equipamento e Material Permanente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4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5.1.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  <w:tr>
        <w:trPr>
          <w:trHeight w:val="80" w:hRule="atLeast"/>
        </w:trPr>
        <w:tc>
          <w:tcPr>
            <w:tcW w:w="56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</w:tcPr>
          <w:p>
            <w:pPr>
              <w:pStyle w:val="TableParagraph"/>
              <w:spacing w:before="4" w:after="0"/>
              <w:ind w:left="115" w:hanging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5.2. </w:t>
            </w:r>
            <w:r>
              <w:rPr>
                <w:sz w:val="24"/>
                <w:szCs w:val="24"/>
              </w:rPr>
              <w:t>(Listar)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FFFFFF" w:val="clear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Normal"/>
              <w:jc w:val="both"/>
              <w:rPr>
                <w:sz w:val="24"/>
                <w:szCs w:val="24"/>
                <w:lang w:eastAsia="pt-BR"/>
              </w:rPr>
            </w:pPr>
            <w:r>
              <w:rPr>
                <w:sz w:val="24"/>
                <w:szCs w:val="24"/>
                <w:lang w:eastAsia="pt-BR"/>
              </w:rPr>
            </w:r>
          </w:p>
        </w:tc>
      </w:tr>
    </w:tbl>
    <w:p>
      <w:pPr>
        <w:pStyle w:val="Normal"/>
        <w:widowControl/>
        <w:numPr>
          <w:ilvl w:val="0"/>
          <w:numId w:val="1"/>
        </w:numPr>
        <w:spacing w:before="261" w:after="0"/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 xml:space="preserve">Capacidade técnica e gerencial para execução do objeto: </w:t>
      </w:r>
      <w:r>
        <w:rPr>
          <w:sz w:val="24"/>
          <w:szCs w:val="24"/>
          <w:lang w:eastAsia="pt-BR"/>
        </w:rPr>
        <w:t>(10 linhas)</w:t>
      </w:r>
    </w:p>
    <w:p>
      <w:pPr>
        <w:pStyle w:val="Normal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</w:r>
    </w:p>
    <w:p>
      <w:pPr>
        <w:pStyle w:val="Normal"/>
        <w:widowControl/>
        <w:numPr>
          <w:ilvl w:val="0"/>
          <w:numId w:val="2"/>
        </w:numPr>
        <w:spacing w:before="280" w:after="0"/>
        <w:ind w:left="720" w:right="941" w:hanging="360"/>
        <w:jc w:val="both"/>
        <w:textAlignment w:val="baseline"/>
        <w:rPr>
          <w:sz w:val="24"/>
          <w:szCs w:val="24"/>
          <w:lang w:eastAsia="pt-BR"/>
        </w:rPr>
      </w:pPr>
      <w:r>
        <w:rPr>
          <w:b/>
          <w:bCs/>
          <w:sz w:val="24"/>
          <w:szCs w:val="24"/>
          <w:lang w:eastAsia="pt-BR"/>
        </w:rPr>
        <w:t>Fotos da OSC (anexar fotos da OSC que mostrem a estrutura física)</w:t>
      </w:r>
    </w:p>
    <w:p>
      <w:pPr>
        <w:sectPr>
          <w:headerReference w:type="default" r:id="rId2"/>
          <w:footerReference w:type="default" r:id="rId3"/>
          <w:type w:val="nextPage"/>
          <w:pgSz w:w="12240" w:h="15840"/>
          <w:pgMar w:left="720" w:right="720" w:header="709" w:top="766" w:footer="350" w:bottom="720" w:gutter="0"/>
          <w:pgNumType w:fmt="decimal"/>
          <w:formProt w:val="false"/>
          <w:textDirection w:val="lrTb"/>
          <w:docGrid w:type="default" w:linePitch="360" w:charSpace="0"/>
        </w:sectPr>
        <w:pStyle w:val="Normal"/>
        <w:widowControl/>
        <w:ind w:left="720" w:right="941" w:hanging="0"/>
        <w:jc w:val="both"/>
        <w:textAlignment w:val="baseline"/>
        <w:rPr>
          <w:sz w:val="24"/>
          <w:szCs w:val="24"/>
          <w:lang w:eastAsia="pt-BR"/>
        </w:rPr>
      </w:pPr>
      <w:r>
        <w:rPr>
          <w:bCs/>
          <w:sz w:val="24"/>
          <w:szCs w:val="24"/>
          <w:lang w:eastAsia="pt-BR"/>
        </w:rPr>
        <w:t>(Ex: banheiros, refeitório, quartos, recepção, fachada, etc.)</w:t>
      </w:r>
    </w:p>
    <w:p>
      <w:pPr>
        <w:pStyle w:val="Normal"/>
        <w:jc w:val="both"/>
        <w:rPr>
          <w:sz w:val="24"/>
          <w:szCs w:val="24"/>
          <w:lang w:eastAsia="pt-BR"/>
        </w:rPr>
      </w:pPr>
      <w:r>
        <w:rPr/>
      </w:r>
    </w:p>
    <w:sectPr>
      <w:headerReference w:type="default" r:id="rId4"/>
      <w:footerReference w:type="default" r:id="rId5"/>
      <w:type w:val="nextPage"/>
      <w:pgSz w:w="12240" w:h="15840"/>
      <w:pgMar w:left="720" w:right="720" w:header="709" w:top="766" w:footer="872" w:bottom="92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Rodap"/>
      <w:rPr/>
    </w:pPr>
    <w:r>
      <w:rPr/>
    </w:r>
  </w:p>
  <w:p>
    <w:pPr>
      <w:pStyle w:val="Normal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ind w:firstLine="1134"/>
      <w:rPr>
        <w:rFonts w:cs="Arial"/>
        <w:sz w:val="22"/>
        <w:szCs w:val="22"/>
      </w:rPr>
    </w:pPr>
    <w:r>
      <w:rPr>
        <w:rFonts w:cs="Arial"/>
        <w:sz w:val="22"/>
        <w:szCs w:val="22"/>
      </w:rPr>
      <w:drawing>
        <wp:anchor behindDoc="1" distT="0" distB="0" distL="114300" distR="114300" simplePos="0" locked="0" layoutInCell="1" allowOverlap="1" relativeHeight="4">
          <wp:simplePos x="0" y="0"/>
          <wp:positionH relativeFrom="column">
            <wp:posOffset>-68580</wp:posOffset>
          </wp:positionH>
          <wp:positionV relativeFrom="paragraph">
            <wp:posOffset>-81915</wp:posOffset>
          </wp:positionV>
          <wp:extent cx="666750" cy="864235"/>
          <wp:effectExtent l="0" t="0" r="0" b="0"/>
          <wp:wrapTopAndBottom/>
          <wp:docPr id="1" name="Imagem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864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ind w:firstLine="993"/>
      <w:rPr>
        <w:rFonts w:ascii="Verdana" w:hAnsi="Verdana" w:cs="Verdana"/>
        <w:sz w:val="18"/>
        <w:szCs w:val="18"/>
      </w:rPr>
    </w:pPr>
    <w:r>
      <w:rPr>
        <w:rFonts w:cs="Verdana" w:ascii="Verdana" w:hAnsi="Verdana"/>
        <w:sz w:val="18"/>
        <w:szCs w:val="18"/>
      </w:rPr>
      <w:t>PREFEITURA MUNICIPAL DE PORTO ALEGRE</w:t>
    </w:r>
  </w:p>
  <w:p>
    <w:pPr>
      <w:pStyle w:val="Cabealho"/>
      <w:ind w:firstLine="993"/>
      <w:rPr>
        <w:rFonts w:ascii="Verdana" w:hAnsi="Verdana" w:cs="Verdana"/>
        <w:sz w:val="18"/>
        <w:szCs w:val="18"/>
      </w:rPr>
    </w:pPr>
    <w:r>
      <w:rPr>
        <w:rFonts w:cs="Verdana" w:ascii="Verdana" w:hAnsi="Verdana"/>
        <w:sz w:val="18"/>
        <w:szCs w:val="18"/>
      </w:rPr>
      <w:t>SECRETARIA MUNICIPAL DE RELAÇÕES INSTITUCIONAIS</w:t>
    </w:r>
  </w:p>
  <w:p>
    <w:pPr>
      <w:pStyle w:val="Cabealho"/>
      <w:tabs>
        <w:tab w:val="clear" w:pos="8504"/>
        <w:tab w:val="center" w:pos="4252" w:leader="none"/>
        <w:tab w:val="right" w:pos="8647" w:leader="none"/>
      </w:tabs>
      <w:ind w:right="-143" w:firstLine="993"/>
      <w:rPr/>
    </w:pPr>
    <w:r>
      <w:rPr>
        <w:rFonts w:cs="Verdana" w:ascii="Verdana" w:hAnsi="Verdana"/>
        <w:sz w:val="18"/>
        <w:szCs w:val="18"/>
      </w:rPr>
      <w:t>CONSELHO MUNICIPAL DO IDOSO - COMUI</w:t>
    </w:r>
  </w:p>
  <w:p>
    <w:pPr>
      <w:pStyle w:val="Cabealho"/>
      <w:rPr/>
    </w:pPr>
    <w:r>
      <w:rPr/>
    </w:r>
  </w:p>
  <w:p>
    <w:pPr>
      <w:pStyle w:val="Normal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ind w:firstLine="1134"/>
      <w:rPr>
        <w:rFonts w:cs="Arial"/>
        <w:sz w:val="22"/>
        <w:szCs w:val="22"/>
      </w:rPr>
    </w:pPr>
    <w:r>
      <w:rPr>
        <w:rFonts w:cs="Arial"/>
        <w:sz w:val="22"/>
        <w:szCs w:val="22"/>
      </w:rPr>
      <w:drawing>
        <wp:anchor behindDoc="1" distT="0" distB="0" distL="114300" distR="114300" simplePos="0" locked="0" layoutInCell="1" allowOverlap="1" relativeHeight="5">
          <wp:simplePos x="0" y="0"/>
          <wp:positionH relativeFrom="column">
            <wp:posOffset>-68580</wp:posOffset>
          </wp:positionH>
          <wp:positionV relativeFrom="paragraph">
            <wp:posOffset>-81915</wp:posOffset>
          </wp:positionV>
          <wp:extent cx="666750" cy="864235"/>
          <wp:effectExtent l="0" t="0" r="0" b="0"/>
          <wp:wrapTopAndBottom/>
          <wp:docPr id="2" name="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864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ind w:firstLine="993"/>
      <w:rPr>
        <w:rFonts w:ascii="Verdana" w:hAnsi="Verdana" w:cs="Verdana"/>
        <w:sz w:val="18"/>
        <w:szCs w:val="18"/>
      </w:rPr>
    </w:pPr>
    <w:r>
      <w:rPr>
        <w:rFonts w:cs="Verdana" w:ascii="Verdana" w:hAnsi="Verdana"/>
        <w:sz w:val="18"/>
        <w:szCs w:val="18"/>
      </w:rPr>
      <w:t>PREFEITURA MUNICIPAL DE PORTO ALEGRE</w:t>
    </w:r>
  </w:p>
  <w:p>
    <w:pPr>
      <w:pStyle w:val="Cabealho"/>
      <w:ind w:firstLine="993"/>
      <w:rPr>
        <w:rFonts w:ascii="Verdana" w:hAnsi="Verdana" w:cs="Verdana"/>
        <w:sz w:val="18"/>
        <w:szCs w:val="18"/>
      </w:rPr>
    </w:pPr>
    <w:r>
      <w:rPr>
        <w:rFonts w:cs="Verdana" w:ascii="Verdana" w:hAnsi="Verdana"/>
        <w:sz w:val="18"/>
        <w:szCs w:val="18"/>
      </w:rPr>
      <w:t>SECRETARIA MUNICIPAL DE RELAÇÕES INSTITUCIONAIS</w:t>
    </w:r>
  </w:p>
  <w:p>
    <w:pPr>
      <w:pStyle w:val="Cabealho"/>
      <w:tabs>
        <w:tab w:val="clear" w:pos="8504"/>
        <w:tab w:val="center" w:pos="4252" w:leader="none"/>
        <w:tab w:val="right" w:pos="8647" w:leader="none"/>
      </w:tabs>
      <w:ind w:right="-143" w:firstLine="993"/>
      <w:rPr/>
    </w:pPr>
    <w:r>
      <w:rPr>
        <w:rFonts w:cs="Verdana" w:ascii="Verdana" w:hAnsi="Verdana"/>
        <w:sz w:val="18"/>
        <w:szCs w:val="18"/>
      </w:rPr>
      <w:t>CONSELHO MUNICIPAL DO IDOSO - COMUI</w:t>
    </w:r>
  </w:p>
  <w:p>
    <w:pPr>
      <w:pStyle w:val="Cabealho"/>
      <w:rPr/>
    </w:pPr>
    <w:r>
      <w:rPr/>
    </w:r>
  </w:p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8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9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upperRoman"/>
      <w:lvlText w:val="%1."/>
      <w:lvlJc w:val="right"/>
      <w:pPr>
        <w:ind w:left="72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val="bestFit" w:percent="217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71c30"/>
    <w:pPr>
      <w:widowControl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2"/>
      <w:szCs w:val="22"/>
      <w:lang w:val="pt-PT" w:eastAsia="pt-PT" w:bidi="ar-SA"/>
    </w:rPr>
  </w:style>
  <w:style w:type="paragraph" w:styleId="Ttulo1">
    <w:name w:val="Heading 1"/>
    <w:basedOn w:val="Normal"/>
    <w:qFormat/>
    <w:rsid w:val="00571c30"/>
    <w:pPr>
      <w:ind w:left="538" w:hanging="0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semiHidden/>
    <w:qFormat/>
    <w:rPr/>
  </w:style>
  <w:style w:type="character" w:styleId="CabealhoChar" w:customStyle="1">
    <w:name w:val="Cabeçalho Char"/>
    <w:link w:val="Cabealho"/>
    <w:qFormat/>
    <w:rsid w:val="004f602f"/>
    <w:rPr>
      <w:rFonts w:ascii="Arial" w:hAnsi="Arial" w:eastAsia="Times New Roman" w:cs="Arial"/>
      <w:lang w:val="pt-PT" w:eastAsia="pt-PT"/>
    </w:rPr>
  </w:style>
  <w:style w:type="character" w:styleId="RodapChar" w:customStyle="1">
    <w:name w:val="Rodapé Char"/>
    <w:link w:val="Rodap"/>
    <w:uiPriority w:val="99"/>
    <w:qFormat/>
    <w:rsid w:val="004f602f"/>
    <w:rPr>
      <w:rFonts w:ascii="Arial" w:hAnsi="Arial" w:eastAsia="Times New Roman" w:cs="Arial"/>
      <w:lang w:val="pt-PT" w:eastAsia="pt-PT"/>
    </w:rPr>
  </w:style>
  <w:style w:type="character" w:styleId="QuoteChar" w:customStyle="1">
    <w:name w:val="Quote Char"/>
    <w:link w:val="Quote"/>
    <w:qFormat/>
    <w:rsid w:val="00556f71"/>
    <w:rPr>
      <w:rFonts w:ascii="Arial" w:hAnsi="Arial" w:eastAsia="Times New Roman" w:cs="Arial"/>
      <w:i/>
      <w:iCs/>
      <w:color w:val="404040"/>
      <w:lang w:val="pt-PT" w:eastAsia="pt-PT"/>
    </w:rPr>
  </w:style>
  <w:style w:type="character" w:styleId="TextodebaloChar" w:customStyle="1">
    <w:name w:val="Texto de balão Char"/>
    <w:link w:val="Textodebalo"/>
    <w:semiHidden/>
    <w:qFormat/>
    <w:rsid w:val="00d36a2c"/>
    <w:rPr>
      <w:rFonts w:ascii="Tahoma" w:hAnsi="Tahoma" w:eastAsia="Times New Roman" w:cs="Tahoma"/>
      <w:sz w:val="16"/>
      <w:szCs w:val="16"/>
      <w:lang w:val="pt-PT" w:eastAsia="pt-PT"/>
    </w:rPr>
  </w:style>
  <w:style w:type="character" w:styleId="Gi" w:customStyle="1">
    <w:name w:val="gi"/>
    <w:basedOn w:val="DefaultParagraphFont"/>
    <w:qFormat/>
    <w:rsid w:val="00ef4454"/>
    <w:rPr/>
  </w:style>
  <w:style w:type="character" w:styleId="LinkdaInternet">
    <w:name w:val="Link da Internet"/>
    <w:rsid w:val="00ef4454"/>
    <w:rPr>
      <w:color w:val="0000FF"/>
      <w:u w:val="single"/>
    </w:rPr>
  </w:style>
  <w:style w:type="character" w:styleId="RecuodecorpodetextoChar" w:customStyle="1">
    <w:name w:val="Recuo de corpo de texto Char"/>
    <w:link w:val="Recuodecorpodetexto"/>
    <w:qFormat/>
    <w:rsid w:val="000844f6"/>
    <w:rPr>
      <w:rFonts w:ascii="Arial" w:hAnsi="Arial" w:eastAsia="Times New Roman" w:cs="Arial"/>
      <w:sz w:val="22"/>
      <w:szCs w:val="22"/>
      <w:lang w:val="pt-PT" w:eastAsia="pt-PT"/>
    </w:rPr>
  </w:style>
  <w:style w:type="character" w:styleId="Linkdainternetvisitado">
    <w:name w:val="Link da internet visitado"/>
    <w:rsid w:val="00674e33"/>
    <w:rPr>
      <w:color w:val="800080"/>
      <w:u w:val="single"/>
    </w:rPr>
  </w:style>
  <w:style w:type="character" w:styleId="Corpodetexto2Char" w:customStyle="1">
    <w:name w:val="Corpo de texto 2 Char"/>
    <w:link w:val="Corpodetexto2"/>
    <w:qFormat/>
    <w:rsid w:val="00ca13a1"/>
    <w:rPr>
      <w:rFonts w:ascii="Arial" w:hAnsi="Arial" w:eastAsia="Times New Roman" w:cs="Arial"/>
      <w:sz w:val="22"/>
      <w:szCs w:val="22"/>
      <w:lang w:val="pt-PT" w:eastAsia="pt-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rsid w:val="00571c30"/>
    <w:pPr/>
    <w:rPr>
      <w:sz w:val="24"/>
      <w:szCs w:val="24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57c1d"/>
    <w:pPr>
      <w:ind w:left="708" w:hanging="0"/>
    </w:pPr>
    <w:rPr/>
  </w:style>
  <w:style w:type="paragraph" w:styleId="TableParagraph" w:customStyle="1">
    <w:name w:val="Table Paragraph"/>
    <w:basedOn w:val="Normal"/>
    <w:qFormat/>
    <w:rsid w:val="00571c30"/>
    <w:pPr/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rsid w:val="004f602f"/>
    <w:pPr>
      <w:tabs>
        <w:tab w:val="clear" w:pos="720"/>
        <w:tab w:val="center" w:pos="4252" w:leader="none"/>
        <w:tab w:val="right" w:pos="8504" w:leader="none"/>
      </w:tabs>
    </w:pPr>
    <w:rPr>
      <w:rFonts w:cs="Times New Roman"/>
      <w:sz w:val="20"/>
      <w:szCs w:val="20"/>
    </w:rPr>
  </w:style>
  <w:style w:type="paragraph" w:styleId="Rodap">
    <w:name w:val="Footer"/>
    <w:basedOn w:val="Normal"/>
    <w:link w:val="RodapChar"/>
    <w:uiPriority w:val="99"/>
    <w:rsid w:val="004f602f"/>
    <w:pPr>
      <w:tabs>
        <w:tab w:val="clear" w:pos="720"/>
        <w:tab w:val="center" w:pos="4252" w:leader="none"/>
        <w:tab w:val="right" w:pos="8504" w:leader="none"/>
      </w:tabs>
    </w:pPr>
    <w:rPr>
      <w:rFonts w:cs="Times New Roman"/>
      <w:sz w:val="20"/>
      <w:szCs w:val="20"/>
    </w:rPr>
  </w:style>
  <w:style w:type="paragraph" w:styleId="Quote" w:customStyle="1">
    <w:name w:val="Quote"/>
    <w:basedOn w:val="Normal"/>
    <w:next w:val="Normal"/>
    <w:link w:val="QuoteChar"/>
    <w:qFormat/>
    <w:rsid w:val="00556f71"/>
    <w:pPr>
      <w:spacing w:before="200" w:after="160"/>
      <w:ind w:left="864" w:right="864" w:hanging="0"/>
      <w:jc w:val="center"/>
    </w:pPr>
    <w:rPr>
      <w:rFonts w:cs="Times New Roman"/>
      <w:i/>
      <w:iCs/>
      <w:color w:val="404040"/>
      <w:sz w:val="20"/>
      <w:szCs w:val="20"/>
    </w:rPr>
  </w:style>
  <w:style w:type="paragraph" w:styleId="BalloonText">
    <w:name w:val="Balloon Text"/>
    <w:basedOn w:val="Normal"/>
    <w:link w:val="TextodebaloChar"/>
    <w:semiHidden/>
    <w:qFormat/>
    <w:rsid w:val="00d36a2c"/>
    <w:pPr/>
    <w:rPr>
      <w:rFonts w:ascii="Tahoma" w:hAnsi="Tahoma" w:cs="Times New Roman"/>
      <w:sz w:val="16"/>
      <w:szCs w:val="16"/>
    </w:rPr>
  </w:style>
  <w:style w:type="paragraph" w:styleId="Corpodotextorecuado">
    <w:name w:val="Body Text Indent"/>
    <w:basedOn w:val="Normal"/>
    <w:link w:val="RecuodecorpodetextoChar"/>
    <w:rsid w:val="000844f6"/>
    <w:pPr>
      <w:spacing w:before="0" w:after="120"/>
      <w:ind w:left="283" w:hanging="0"/>
    </w:pPr>
    <w:rPr>
      <w:rFonts w:cs="Times New Roman"/>
    </w:rPr>
  </w:style>
  <w:style w:type="paragraph" w:styleId="Default" w:customStyle="1">
    <w:name w:val="Default"/>
    <w:qFormat/>
    <w:rsid w:val="001372f0"/>
    <w:pPr>
      <w:widowControl/>
      <w:bidi w:val="0"/>
      <w:spacing w:before="0" w:after="0"/>
      <w:jc w:val="left"/>
    </w:pPr>
    <w:rPr>
      <w:rFonts w:ascii="Arial" w:hAnsi="Arial" w:cs="Arial" w:eastAsia="Calibri"/>
      <w:color w:val="000000"/>
      <w:kern w:val="0"/>
      <w:sz w:val="24"/>
      <w:szCs w:val="24"/>
      <w:lang w:val="pt-BR" w:eastAsia="pt-BR" w:bidi="ar-SA"/>
    </w:rPr>
  </w:style>
  <w:style w:type="paragraph" w:styleId="BodyText2">
    <w:name w:val="Body Text 2"/>
    <w:basedOn w:val="Normal"/>
    <w:link w:val="Corpodetexto2Char"/>
    <w:qFormat/>
    <w:rsid w:val="00ca13a1"/>
    <w:pPr>
      <w:spacing w:lineRule="auto" w:line="480" w:before="0" w:after="120"/>
    </w:pPr>
    <w:rPr/>
  </w:style>
  <w:style w:type="numbering" w:styleId="NoList" w:default="1">
    <w:name w:val="No List"/>
    <w:semiHidden/>
    <w:qFormat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semiHidden/>
    <w:rsid w:val="00571c30"/>
    <w:rPr>
      <w:lang w:val="en-US" w:eastAsia="en-US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rsid w:val="00384d46"/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CE9CC1-008E-46E2-8821-F808A74D4B9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LibreOffice/6.4.3.2$Windows_X86_64 LibreOffice_project/747b5d0ebf89f41c860ec2a39efd7cb15b54f2d8</Application>
  <Pages>4</Pages>
  <Words>295</Words>
  <Characters>2171</Characters>
  <CharactersWithSpaces>2404</CharactersWithSpaces>
  <Paragraphs>55</Paragraphs>
  <Company>PMPA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2020-09-12T00:57:00Z</dcterms:created>
  <dc:creator>Adriana Lockmann</dc:creator>
  <dc:description/>
  <dc:language>pt-BR</dc:language>
  <cp:lastModifiedBy>Usuário Convidado</cp:lastModifiedBy>
  <cp:lastPrinted>2020-02-18T18:24:00Z</cp:lastPrinted>
  <dcterms:modified xsi:type="dcterms:W3CDTF">2020-09-12T00:57:00Z</dcterms:modified>
  <cp:revision>2</cp:revision>
  <dc:subject/>
  <dc:title>EDITAL DE CHAMAMENTO PÚBLICO Nº 01/2020 - COMUI PROTEÇÃO E PROMOÇÃO DOS DIREITOS DOS IDOSOS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PMPA</vt:lpwstr>
  </property>
  <property fmtid="{D5CDD505-2E9C-101B-9397-08002B2CF9AE}" pid="4" name="Created">
    <vt:filetime>2084-08-23T23:51:20Z</vt:filetime>
  </property>
  <property fmtid="{D5CDD505-2E9C-101B-9397-08002B2CF9AE}" pid="5" name="Creator">
    <vt:lpwstr>Microsoft® Word for Office 365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2084-08-23T23:51:20Z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